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12FE73A2"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7DEC8FC" w:rsidR="00875A7A" w:rsidRPr="00385357" w:rsidRDefault="00875A7A" w:rsidP="00875A7A">
      <w:pPr>
        <w:pStyle w:val="NoSpacing"/>
        <w:jc w:val="center"/>
        <w:rPr>
          <w:b/>
        </w:rPr>
      </w:pPr>
      <w:r w:rsidRPr="00385357">
        <w:rPr>
          <w:b/>
        </w:rPr>
        <w:t>Meeting Minutes</w:t>
      </w:r>
    </w:p>
    <w:p w14:paraId="64C234A3" w14:textId="67B61684" w:rsidR="00875A7A" w:rsidRPr="00385357" w:rsidRDefault="00A207E8" w:rsidP="00875A7A">
      <w:pPr>
        <w:pStyle w:val="NoSpacing"/>
        <w:jc w:val="center"/>
      </w:pPr>
      <w:r>
        <w:t>T</w:t>
      </w:r>
      <w:r w:rsidR="00EA3B4D">
        <w:t>uesday</w:t>
      </w:r>
      <w:r w:rsidR="00EC6189">
        <w:t xml:space="preserve">, </w:t>
      </w:r>
      <w:r w:rsidR="007A5038">
        <w:t>November 8</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18990CF3" w:rsidR="00875A7A" w:rsidRPr="00385357" w:rsidRDefault="00875A7A" w:rsidP="00875A7A">
      <w:pPr>
        <w:pStyle w:val="NoSpacing"/>
      </w:pPr>
      <w:r>
        <w:t>The meet</w:t>
      </w:r>
      <w:r w:rsidR="00257DED">
        <w:t>ing was called to order at</w:t>
      </w:r>
      <w:r w:rsidR="001D2A34">
        <w:t xml:space="preserve"> 8:0</w:t>
      </w:r>
      <w:r w:rsidR="007A5038">
        <w:t>7</w:t>
      </w:r>
      <w:r w:rsidR="00257DED">
        <w:t xml:space="preserve"> </w:t>
      </w:r>
      <w:r w:rsidR="003B0F14">
        <w:t xml:space="preserve">am </w:t>
      </w:r>
      <w:r>
        <w:t xml:space="preserve">by President </w:t>
      </w:r>
      <w:r w:rsidR="00A207E8">
        <w:t>Roberta</w:t>
      </w:r>
      <w:r>
        <w:t xml:space="preserve"> </w:t>
      </w:r>
      <w:r w:rsidR="00A207E8">
        <w:t>Panepinto</w:t>
      </w:r>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675DDAB5" w:rsidR="00875A7A" w:rsidRPr="00385357" w:rsidRDefault="00EA3B4D" w:rsidP="32DBA1DA">
      <w:pPr>
        <w:pStyle w:val="NoSpacing"/>
      </w:pPr>
      <w:r>
        <w:t>President Roberta Panepinto</w:t>
      </w:r>
      <w:r w:rsidR="00875A7A">
        <w:t xml:space="preserve"> reviewed the </w:t>
      </w:r>
      <w:r w:rsidR="007A5038">
        <w:t>October 11</w:t>
      </w:r>
      <w:r w:rsidR="00E72ECB">
        <w:t xml:space="preserve">, </w:t>
      </w:r>
      <w:r w:rsidR="07EAE7D5">
        <w:t>202</w:t>
      </w:r>
      <w:r w:rsidR="00A207E8">
        <w:t>2</w:t>
      </w:r>
      <w:r w:rsidR="07EAE7D5">
        <w:t>,</w:t>
      </w:r>
      <w:r w:rsidR="00177FD5">
        <w:t xml:space="preserve"> </w:t>
      </w:r>
      <w:r w:rsidR="00B83FC8">
        <w:t>Meeting</w:t>
      </w:r>
      <w:r w:rsidR="00875A7A">
        <w:t xml:space="preserve"> Minutes. </w:t>
      </w:r>
      <w:r w:rsidR="001D2A34">
        <w:t>Tina Melder</w:t>
      </w:r>
      <w:r w:rsidR="00875A7A">
        <w:t xml:space="preserve"> motioned for the minutes to be approved and it was seconded by </w:t>
      </w:r>
      <w:r w:rsidR="001D2A34">
        <w:t>Ken Parnell</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67D566" w14:textId="3A137956" w:rsidR="00EA3B4D" w:rsidRDefault="00A207E8" w:rsidP="009B7F98">
      <w:pPr>
        <w:pStyle w:val="NoSpacing"/>
      </w:pPr>
      <w:r>
        <w:t>Roberta Panepint</w:t>
      </w:r>
      <w:r w:rsidR="00B90C1F">
        <w:t xml:space="preserve">o </w:t>
      </w:r>
      <w:r w:rsidR="002F21CD">
        <w:t>welcomed everyone</w:t>
      </w:r>
      <w:r w:rsidR="008A7F32">
        <w:t xml:space="preserve"> and thank</w:t>
      </w:r>
      <w:r w:rsidR="008A5584">
        <w:t>ed</w:t>
      </w:r>
      <w:r w:rsidR="008A7F32">
        <w:t xml:space="preserve"> everyone for all the hard work</w:t>
      </w:r>
      <w:r w:rsidR="005261F8">
        <w:t>, especially behind the scenes</w:t>
      </w:r>
      <w:r w:rsidR="00BD4E25">
        <w:t xml:space="preserve">. There are several </w:t>
      </w:r>
      <w:proofErr w:type="spellStart"/>
      <w:r w:rsidR="00BD4E25">
        <w:t>oepnings</w:t>
      </w:r>
      <w:proofErr w:type="spellEnd"/>
      <w:r w:rsidR="00BD4E25">
        <w:t xml:space="preserve"> within the </w:t>
      </w:r>
      <w:proofErr w:type="spellStart"/>
      <w:r w:rsidR="00BD4E25">
        <w:t>committies</w:t>
      </w:r>
      <w:proofErr w:type="spellEnd"/>
      <w:r w:rsidR="00BD4E25">
        <w:t>: fundraising (birthday ads), and hospitality.</w:t>
      </w:r>
      <w:r w:rsidR="00BD4E25" w:rsidRPr="00BD4E25">
        <w:t xml:space="preserve"> </w:t>
      </w:r>
      <w:r w:rsidR="00BD4E25">
        <w:t xml:space="preserve">We are still looking for people to join the communication committee. Sarah Baltimore has joined the scholarship committee for this year. </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319DA001" w:rsidR="00B07DF2" w:rsidRDefault="00402B86" w:rsidP="4D05F189">
      <w:pPr>
        <w:pStyle w:val="NoSpacing"/>
      </w:pPr>
      <w:r>
        <w:t xml:space="preserve">Tina Melder gave </w:t>
      </w:r>
      <w:r w:rsidR="00414990">
        <w:t xml:space="preserve">the Treasurer’s Report. </w:t>
      </w:r>
      <w:r w:rsidR="00980C88">
        <w:t>The</w:t>
      </w:r>
      <w:r w:rsidR="00F40EF7">
        <w:t xml:space="preserve"> </w:t>
      </w:r>
      <w:r w:rsidR="00613AD6">
        <w:t xml:space="preserve">previous </w:t>
      </w:r>
      <w:r w:rsidR="00F40EF7">
        <w:t xml:space="preserve">balance of the PTSO bank account was </w:t>
      </w:r>
      <w:r w:rsidR="00BB5255">
        <w:t>$</w:t>
      </w:r>
      <w:r w:rsidR="00EA3B4D">
        <w:t>18,</w:t>
      </w:r>
      <w:r w:rsidR="00BD4E25">
        <w:t>230.41</w:t>
      </w:r>
      <w:r w:rsidR="00613AD6">
        <w:t>, ending balance of $</w:t>
      </w:r>
      <w:r w:rsidR="00BD4E25">
        <w:t>23,135.68</w:t>
      </w:r>
      <w:r w:rsidR="00613AD6">
        <w:t xml:space="preserve"> </w:t>
      </w:r>
      <w:r w:rsidR="00980C88">
        <w:t xml:space="preserve">as of </w:t>
      </w:r>
      <w:r w:rsidR="00BD4E25">
        <w:t>November 8,</w:t>
      </w:r>
      <w:r w:rsidR="00980C88">
        <w:t xml:space="preserve"> 202</w:t>
      </w:r>
      <w:r w:rsidR="003164D7">
        <w:t>2</w:t>
      </w:r>
      <w:r w:rsidR="005261F8">
        <w:t xml:space="preserve"> ($7,388.45 deposits, $2,693.30 expenses)</w:t>
      </w:r>
      <w:r w:rsidR="003F3BB4">
        <w:t>.</w:t>
      </w:r>
      <w:r w:rsidR="005261F8">
        <w:t xml:space="preserve"> Due to the increased costs, estimated expenses for the 12 days teacher appreciation is about $2,250. Tina Melder motioned for a $500 increase to the budget for this event. Roberta Panepinto seconded the motion, and the vote passed unanimously </w:t>
      </w:r>
      <w:r w:rsidR="00D44C26">
        <w:t>by</w:t>
      </w:r>
      <w:r w:rsidR="005261F8">
        <w:t xml:space="preserve"> the board. The 12 Days of Appreciation expense budget is now $2,500.</w:t>
      </w:r>
    </w:p>
    <w:p w14:paraId="11670A62" w14:textId="3906144A" w:rsidR="00D65541" w:rsidRDefault="00D65541" w:rsidP="4D05F189">
      <w:pPr>
        <w:pStyle w:val="NoSpacing"/>
      </w:pP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1C52701C" w:rsidR="0049781F" w:rsidRPr="00A60A6F" w:rsidRDefault="00A345B8" w:rsidP="00B07DF2">
      <w:pPr>
        <w:pStyle w:val="NoSpacing"/>
      </w:pPr>
      <w:r>
        <w:t xml:space="preserve">Mrs. Cassevah </w:t>
      </w:r>
      <w:r w:rsidR="003811FF">
        <w:t xml:space="preserve">wanted to thank us </w:t>
      </w:r>
      <w:r w:rsidR="00613AD6">
        <w:t xml:space="preserve">for all </w:t>
      </w:r>
      <w:r w:rsidR="005261F8">
        <w:t>that we do</w:t>
      </w:r>
      <w:r w:rsidR="00613AD6">
        <w:t>.</w:t>
      </w:r>
      <w:r w:rsidR="005261F8">
        <w:t xml:space="preserve"> SGA can help with our packaging 12 day items for the teachers. She is estimating 550 seniors for the luncheon (but not all will come).</w:t>
      </w:r>
      <w:r w:rsidR="00613AD6">
        <w:t xml:space="preserve"> She would love to get feedback we have heard about the Homecoming dance, parade, festival, etc. Ended up selling a total 1,500 tickets to the dance, a lot of last minute sales.</w:t>
      </w:r>
    </w:p>
    <w:p w14:paraId="394F289C" w14:textId="77777777" w:rsidR="007024F0" w:rsidRDefault="007024F0" w:rsidP="00B07DF2">
      <w:pPr>
        <w:pStyle w:val="NoSpacing"/>
        <w:rPr>
          <w:b/>
        </w:rPr>
      </w:pPr>
    </w:p>
    <w:p w14:paraId="6ACF5158" w14:textId="28A1DA90" w:rsidR="002949DF" w:rsidRDefault="00AA7EBC" w:rsidP="002949DF">
      <w:pPr>
        <w:pStyle w:val="NoSpacing"/>
        <w:rPr>
          <w:b/>
        </w:rPr>
      </w:pPr>
      <w:r>
        <w:rPr>
          <w:b/>
        </w:rPr>
        <w:t>I</w:t>
      </w:r>
      <w:r w:rsidR="00B07DF2" w:rsidRPr="00385357">
        <w:rPr>
          <w:b/>
        </w:rPr>
        <w:t>V. Old Business</w:t>
      </w:r>
    </w:p>
    <w:p w14:paraId="644A86C0" w14:textId="1A2055AF" w:rsidR="00613AD6" w:rsidRDefault="00613AD6" w:rsidP="002949DF">
      <w:pPr>
        <w:pStyle w:val="NoSpacing"/>
        <w:rPr>
          <w:b/>
        </w:rPr>
      </w:pPr>
    </w:p>
    <w:p w14:paraId="6583DD8F" w14:textId="5E91B701" w:rsidR="00613AD6" w:rsidRDefault="005261F8" w:rsidP="002949DF">
      <w:pPr>
        <w:pStyle w:val="NoSpacing"/>
        <w:rPr>
          <w:u w:val="single"/>
        </w:rPr>
      </w:pPr>
      <w:r>
        <w:rPr>
          <w:u w:val="single"/>
        </w:rPr>
        <w:t>Classroom Grants</w:t>
      </w:r>
      <w:r w:rsidR="00613AD6" w:rsidRPr="00613AD6">
        <w:rPr>
          <w:u w:val="single"/>
        </w:rPr>
        <w:t xml:space="preserve"> (</w:t>
      </w:r>
      <w:r w:rsidR="00D44C26">
        <w:rPr>
          <w:u w:val="single"/>
        </w:rPr>
        <w:t>Enhancemen</w:t>
      </w:r>
      <w:bookmarkStart w:id="0" w:name="_GoBack"/>
      <w:bookmarkEnd w:id="0"/>
      <w:r w:rsidR="00D44C26">
        <w:rPr>
          <w:u w:val="single"/>
        </w:rPr>
        <w:t>ts</w:t>
      </w:r>
      <w:r w:rsidR="00613AD6" w:rsidRPr="00613AD6">
        <w:rPr>
          <w:u w:val="single"/>
        </w:rPr>
        <w:t>)</w:t>
      </w:r>
    </w:p>
    <w:p w14:paraId="7E180172" w14:textId="4CFE537A" w:rsidR="001478DB" w:rsidRPr="001478DB" w:rsidRDefault="005261F8" w:rsidP="002949DF">
      <w:pPr>
        <w:pStyle w:val="NoSpacing"/>
      </w:pPr>
      <w:r>
        <w:t xml:space="preserve">We </w:t>
      </w:r>
      <w:r w:rsidR="00D44C26">
        <w:t>received $1,745 donations pledged, although $810 has been paid so far. We will do a follow up for collecting the money. We do have money in the budget to cover all the grant expense, but of course would prefer to have the donations actually received to use for some of the expense.</w:t>
      </w:r>
    </w:p>
    <w:p w14:paraId="3EE78A11" w14:textId="77777777" w:rsidR="00613AD6" w:rsidRPr="00613AD6" w:rsidRDefault="00613AD6" w:rsidP="002949DF">
      <w:pPr>
        <w:pStyle w:val="NoSpacing"/>
      </w:pPr>
    </w:p>
    <w:p w14:paraId="7C4A56D7" w14:textId="07455F3D" w:rsidR="32DBA1DA" w:rsidRDefault="32DBA1DA" w:rsidP="32DBA1DA">
      <w:pPr>
        <w:pStyle w:val="NoSpacing"/>
        <w:rPr>
          <w:b/>
          <w:bCs/>
        </w:rPr>
      </w:pPr>
    </w:p>
    <w:p w14:paraId="054FD4E7" w14:textId="77777777" w:rsidR="00312BE6" w:rsidRPr="00312BE6" w:rsidRDefault="00312BE6" w:rsidP="32DBA1DA">
      <w:pPr>
        <w:pStyle w:val="NoSpacing"/>
      </w:pPr>
    </w:p>
    <w:p w14:paraId="41018647" w14:textId="4FB2AB15" w:rsidR="00E06B0F" w:rsidRDefault="00AA7EBC" w:rsidP="00B07DF2">
      <w:pPr>
        <w:pStyle w:val="NoSpacing"/>
        <w:rPr>
          <w:b/>
        </w:rPr>
      </w:pPr>
      <w:r>
        <w:rPr>
          <w:b/>
        </w:rPr>
        <w:lastRenderedPageBreak/>
        <w:t>V</w:t>
      </w:r>
      <w:r w:rsidR="00B07DF2" w:rsidRPr="002448F9">
        <w:rPr>
          <w:b/>
        </w:rPr>
        <w:t>. New and Ongoing Business</w:t>
      </w:r>
    </w:p>
    <w:p w14:paraId="794412AE" w14:textId="438D9146" w:rsidR="00A60A6F" w:rsidRDefault="00A60A6F" w:rsidP="7D09BA8C">
      <w:pPr>
        <w:pStyle w:val="NoSpacing"/>
      </w:pPr>
    </w:p>
    <w:p w14:paraId="290B1235" w14:textId="7FA5BFD0" w:rsidR="00A60A6F" w:rsidRDefault="00A60A6F" w:rsidP="7D09BA8C">
      <w:pPr>
        <w:pStyle w:val="NoSpacing"/>
        <w:rPr>
          <w:u w:val="single"/>
        </w:rPr>
      </w:pPr>
      <w:r w:rsidRPr="00A60A6F">
        <w:rPr>
          <w:u w:val="single"/>
        </w:rPr>
        <w:t>Membership Update (Community)</w:t>
      </w:r>
    </w:p>
    <w:p w14:paraId="14BC98BC" w14:textId="128AB0FF" w:rsidR="001478DB" w:rsidRPr="001478DB" w:rsidRDefault="00D44C26" w:rsidP="7D09BA8C">
      <w:pPr>
        <w:pStyle w:val="NoSpacing"/>
      </w:pPr>
      <w:r>
        <w:t>One business membership and two faculty/staff have been paid.</w:t>
      </w:r>
    </w:p>
    <w:p w14:paraId="37628AB2" w14:textId="77777777" w:rsidR="00A60A6F" w:rsidRDefault="00A60A6F" w:rsidP="7D09BA8C">
      <w:pPr>
        <w:pStyle w:val="NoSpacing"/>
        <w:rPr>
          <w:u w:val="single"/>
        </w:rPr>
      </w:pPr>
    </w:p>
    <w:p w14:paraId="06C937EF" w14:textId="36A4ADB2" w:rsidR="00FB7083" w:rsidRDefault="001478DB" w:rsidP="7D09BA8C">
      <w:pPr>
        <w:pStyle w:val="NoSpacing"/>
        <w:rPr>
          <w:u w:val="single"/>
        </w:rPr>
      </w:pPr>
      <w:r>
        <w:rPr>
          <w:u w:val="single"/>
        </w:rPr>
        <w:t>Food Pantry/Feeding the Gulf Coast</w:t>
      </w:r>
      <w:r w:rsidR="00FB7083">
        <w:rPr>
          <w:u w:val="single"/>
        </w:rPr>
        <w:t xml:space="preserve"> (Community)</w:t>
      </w:r>
    </w:p>
    <w:p w14:paraId="66A8583C" w14:textId="14DF356B" w:rsidR="008254A3" w:rsidRPr="008254A3" w:rsidRDefault="00D44C26" w:rsidP="7D09BA8C">
      <w:pPr>
        <w:pStyle w:val="NoSpacing"/>
      </w:pPr>
      <w:r>
        <w:t>Another food delivery will be coming this Thursday. Extra food is coming for Thanksgiving week. There are 1</w:t>
      </w:r>
      <w:r w:rsidR="007C65D8">
        <w:t>5</w:t>
      </w:r>
      <w:r>
        <w:t xml:space="preserve"> kids being helped so far with this program.</w:t>
      </w:r>
    </w:p>
    <w:p w14:paraId="627DF3FF" w14:textId="150678BF" w:rsidR="001478DB" w:rsidRDefault="001478DB" w:rsidP="7D09BA8C">
      <w:pPr>
        <w:pStyle w:val="NoSpacing"/>
        <w:rPr>
          <w:u w:val="single"/>
        </w:rPr>
      </w:pPr>
    </w:p>
    <w:p w14:paraId="3452FB93" w14:textId="3A79D537" w:rsidR="001478DB" w:rsidRDefault="001478DB" w:rsidP="7D09BA8C">
      <w:pPr>
        <w:pStyle w:val="NoSpacing"/>
        <w:rPr>
          <w:u w:val="single"/>
        </w:rPr>
      </w:pPr>
      <w:r>
        <w:rPr>
          <w:u w:val="single"/>
        </w:rPr>
        <w:t>Fundraising Update: Birthday Ads (Community)</w:t>
      </w:r>
    </w:p>
    <w:p w14:paraId="6EF56DBA" w14:textId="0BE6AD3F" w:rsidR="008254A3" w:rsidRPr="008254A3" w:rsidRDefault="00D44C26" w:rsidP="7D09BA8C">
      <w:pPr>
        <w:pStyle w:val="NoSpacing"/>
      </w:pPr>
      <w:r>
        <w:t xml:space="preserve">Birthday ads are going well. It is an easy process if anyone is willing to take this job on, now that Carmen </w:t>
      </w:r>
      <w:r w:rsidR="00AE314E">
        <w:t xml:space="preserve">Bailiff </w:t>
      </w:r>
      <w:r>
        <w:t xml:space="preserve">had to step down. </w:t>
      </w:r>
    </w:p>
    <w:p w14:paraId="32CD0C1B" w14:textId="7F5639DA" w:rsidR="001661E9" w:rsidRDefault="001661E9" w:rsidP="7D09BA8C">
      <w:pPr>
        <w:pStyle w:val="NoSpacing"/>
      </w:pPr>
    </w:p>
    <w:p w14:paraId="21599989" w14:textId="377FB46A" w:rsidR="00E015FC" w:rsidRDefault="00D44C26" w:rsidP="7D09BA8C">
      <w:pPr>
        <w:pStyle w:val="NoSpacing"/>
        <w:rPr>
          <w:u w:val="single"/>
        </w:rPr>
      </w:pPr>
      <w:r>
        <w:rPr>
          <w:u w:val="single"/>
        </w:rPr>
        <w:t>Veteran’s Day (Community</w:t>
      </w:r>
      <w:r w:rsidR="00E015FC" w:rsidRPr="00E015FC">
        <w:rPr>
          <w:u w:val="single"/>
        </w:rPr>
        <w:t>)</w:t>
      </w:r>
    </w:p>
    <w:p w14:paraId="254E1AE0" w14:textId="3872FD67" w:rsidR="008254A3" w:rsidRPr="008254A3" w:rsidRDefault="00D44C26" w:rsidP="7D09BA8C">
      <w:pPr>
        <w:pStyle w:val="NoSpacing"/>
      </w:pPr>
      <w:r>
        <w:t>There will be 11 total Veteran bags given out on Thursday</w:t>
      </w:r>
      <w:r w:rsidR="004B5AB6">
        <w:t xml:space="preserve"> (delivered by a handful of students)</w:t>
      </w:r>
      <w:r>
        <w:t xml:space="preserve">. These bags include a Starbucks gift card, a miniature Nothing Bundt cake, and a handwritten note from students. </w:t>
      </w:r>
    </w:p>
    <w:p w14:paraId="4DA13755" w14:textId="3CD48548" w:rsidR="000E1213" w:rsidRDefault="000E1213" w:rsidP="7D09BA8C">
      <w:pPr>
        <w:pStyle w:val="NoSpacing"/>
      </w:pPr>
    </w:p>
    <w:p w14:paraId="4009E6FC" w14:textId="09836F88" w:rsidR="000E1213" w:rsidRDefault="00D44C26" w:rsidP="7D09BA8C">
      <w:pPr>
        <w:pStyle w:val="NoSpacing"/>
        <w:rPr>
          <w:u w:val="single"/>
        </w:rPr>
      </w:pPr>
      <w:r>
        <w:rPr>
          <w:u w:val="single"/>
        </w:rPr>
        <w:t>Guidance Student of the Month</w:t>
      </w:r>
      <w:r w:rsidR="000E1213" w:rsidRPr="000E1213">
        <w:rPr>
          <w:u w:val="single"/>
        </w:rPr>
        <w:t xml:space="preserve"> (Community)</w:t>
      </w:r>
    </w:p>
    <w:p w14:paraId="65D8A15F" w14:textId="7010F5F7" w:rsidR="008254A3" w:rsidRDefault="00D44C26" w:rsidP="7D09BA8C">
      <w:pPr>
        <w:pStyle w:val="NoSpacing"/>
      </w:pPr>
      <w:r>
        <w:t>Guidance department is asking for us to provide goodie bags; 4 bags a month (one for each grade). Snacks, candy, etc. Estimated $250 expenses. Roberta Panepinto motioned for adding a budget line item for Guidance Student of the month goodie bag expense. Motion was seconded by Lora Steele, and the vote passed unanimously by the board.</w:t>
      </w:r>
    </w:p>
    <w:p w14:paraId="55B8EBC2" w14:textId="32394207" w:rsidR="007C2707" w:rsidRDefault="007C2707" w:rsidP="7D09BA8C">
      <w:pPr>
        <w:pStyle w:val="NoSpacing"/>
      </w:pPr>
    </w:p>
    <w:p w14:paraId="59A6C422" w14:textId="4E84D0BA" w:rsidR="007C2707" w:rsidRDefault="007C2707" w:rsidP="7D09BA8C">
      <w:pPr>
        <w:pStyle w:val="NoSpacing"/>
        <w:rPr>
          <w:u w:val="single"/>
        </w:rPr>
      </w:pPr>
      <w:r w:rsidRPr="007C2707">
        <w:rPr>
          <w:u w:val="single"/>
        </w:rPr>
        <w:t>12 Days Update (Appreciation)</w:t>
      </w:r>
    </w:p>
    <w:p w14:paraId="584843DD" w14:textId="6E727B5F" w:rsidR="0080372F" w:rsidRDefault="0080372F" w:rsidP="7D09BA8C">
      <w:pPr>
        <w:pStyle w:val="NoSpacing"/>
      </w:pPr>
      <w:r>
        <w:t>Dec 1</w:t>
      </w:r>
      <w:r w:rsidRPr="0080372F">
        <w:rPr>
          <w:vertAlign w:val="superscript"/>
        </w:rPr>
        <w:t>st</w:t>
      </w:r>
      <w:r>
        <w:t xml:space="preserve"> Grinch Fruit </w:t>
      </w:r>
    </w:p>
    <w:p w14:paraId="7CE5FF5B" w14:textId="65BE0C87" w:rsidR="0080372F" w:rsidRDefault="0080372F" w:rsidP="7D09BA8C">
      <w:pPr>
        <w:pStyle w:val="NoSpacing"/>
      </w:pPr>
      <w:r>
        <w:t>Dec 2</w:t>
      </w:r>
      <w:r w:rsidRPr="0080372F">
        <w:rPr>
          <w:vertAlign w:val="superscript"/>
        </w:rPr>
        <w:t>nd</w:t>
      </w:r>
      <w:r>
        <w:t xml:space="preserve"> Grinch Kisses</w:t>
      </w:r>
    </w:p>
    <w:p w14:paraId="46F379CC" w14:textId="009328EC" w:rsidR="0080372F" w:rsidRDefault="0080372F" w:rsidP="7D09BA8C">
      <w:pPr>
        <w:pStyle w:val="NoSpacing"/>
      </w:pPr>
      <w:r>
        <w:t>Dec 5</w:t>
      </w:r>
      <w:r w:rsidRPr="0080372F">
        <w:rPr>
          <w:vertAlign w:val="superscript"/>
        </w:rPr>
        <w:t>th</w:t>
      </w:r>
      <w:r>
        <w:t xml:space="preserve"> Grinch Soap</w:t>
      </w:r>
    </w:p>
    <w:p w14:paraId="28958B5A" w14:textId="5891358B" w:rsidR="0080372F" w:rsidRDefault="0080372F" w:rsidP="7D09BA8C">
      <w:pPr>
        <w:pStyle w:val="NoSpacing"/>
      </w:pPr>
      <w:r>
        <w:t>Dec 6</w:t>
      </w:r>
      <w:r w:rsidRPr="0080372F">
        <w:rPr>
          <w:vertAlign w:val="superscript"/>
        </w:rPr>
        <w:t>th</w:t>
      </w:r>
      <w:r>
        <w:t xml:space="preserve"> Grinch Coffee &amp; Treats</w:t>
      </w:r>
      <w:r w:rsidR="000F2F90">
        <w:t xml:space="preserve"> (mailroom)</w:t>
      </w:r>
    </w:p>
    <w:p w14:paraId="2C146C87" w14:textId="0649EC73" w:rsidR="0080372F" w:rsidRDefault="0080372F" w:rsidP="7D09BA8C">
      <w:pPr>
        <w:pStyle w:val="NoSpacing"/>
      </w:pPr>
      <w:r>
        <w:t>Dec 7</w:t>
      </w:r>
      <w:r w:rsidRPr="0080372F">
        <w:rPr>
          <w:vertAlign w:val="superscript"/>
        </w:rPr>
        <w:t>th</w:t>
      </w:r>
      <w:r>
        <w:t xml:space="preserve"> Grinch Gift Cards</w:t>
      </w:r>
    </w:p>
    <w:p w14:paraId="5D00A781" w14:textId="101170D2" w:rsidR="0080372F" w:rsidRDefault="0080372F" w:rsidP="7D09BA8C">
      <w:pPr>
        <w:pStyle w:val="NoSpacing"/>
      </w:pPr>
      <w:r>
        <w:t>Dec 8</w:t>
      </w:r>
      <w:r w:rsidRPr="0080372F">
        <w:rPr>
          <w:vertAlign w:val="superscript"/>
        </w:rPr>
        <w:t>th</w:t>
      </w:r>
      <w:r>
        <w:t xml:space="preserve"> Grinch Sprite &amp; Pretzels</w:t>
      </w:r>
    </w:p>
    <w:p w14:paraId="0821DF5D" w14:textId="109DC8B0" w:rsidR="0080372F" w:rsidRDefault="0080372F" w:rsidP="7D09BA8C">
      <w:pPr>
        <w:pStyle w:val="NoSpacing"/>
      </w:pPr>
      <w:r>
        <w:t>Dec 9</w:t>
      </w:r>
      <w:r w:rsidRPr="0080372F">
        <w:rPr>
          <w:vertAlign w:val="superscript"/>
        </w:rPr>
        <w:t>th</w:t>
      </w:r>
      <w:r>
        <w:t xml:space="preserve"> Grinch Rings</w:t>
      </w:r>
    </w:p>
    <w:p w14:paraId="1028B14D" w14:textId="524188C5" w:rsidR="0080372F" w:rsidRDefault="0080372F" w:rsidP="7D09BA8C">
      <w:pPr>
        <w:pStyle w:val="NoSpacing"/>
      </w:pPr>
      <w:r>
        <w:t>Dec 12</w:t>
      </w:r>
      <w:r w:rsidRPr="0080372F">
        <w:rPr>
          <w:vertAlign w:val="superscript"/>
        </w:rPr>
        <w:t>th</w:t>
      </w:r>
      <w:r>
        <w:t xml:space="preserve"> Grinch Cocoa</w:t>
      </w:r>
    </w:p>
    <w:p w14:paraId="3728CE26" w14:textId="267F5F17" w:rsidR="0080372F" w:rsidRDefault="0080372F" w:rsidP="7D09BA8C">
      <w:pPr>
        <w:pStyle w:val="NoSpacing"/>
      </w:pPr>
      <w:r>
        <w:t>Dec 13</w:t>
      </w:r>
      <w:r w:rsidRPr="0080372F">
        <w:rPr>
          <w:vertAlign w:val="superscript"/>
        </w:rPr>
        <w:t>th</w:t>
      </w:r>
      <w:r>
        <w:t xml:space="preserve"> Grinch Popcorn Bar</w:t>
      </w:r>
      <w:r w:rsidR="000F2F90">
        <w:t xml:space="preserve"> (mailroom)</w:t>
      </w:r>
    </w:p>
    <w:p w14:paraId="1AE353B8" w14:textId="46085825" w:rsidR="002B2CF3" w:rsidRDefault="002B2CF3" w:rsidP="7D09BA8C">
      <w:pPr>
        <w:pStyle w:val="NoSpacing"/>
      </w:pPr>
      <w:r>
        <w:t>Dec 14</w:t>
      </w:r>
      <w:r w:rsidRPr="002B2CF3">
        <w:rPr>
          <w:vertAlign w:val="superscript"/>
        </w:rPr>
        <w:t>th</w:t>
      </w:r>
      <w:r>
        <w:t xml:space="preserve"> Grinch Candy Canes</w:t>
      </w:r>
    </w:p>
    <w:p w14:paraId="492A4CB9" w14:textId="0DAACBB5" w:rsidR="002B2CF3" w:rsidRDefault="002B2CF3" w:rsidP="7D09BA8C">
      <w:pPr>
        <w:pStyle w:val="NoSpacing"/>
      </w:pPr>
      <w:r>
        <w:t>Dec 15</w:t>
      </w:r>
      <w:r w:rsidRPr="002B2CF3">
        <w:rPr>
          <w:vertAlign w:val="superscript"/>
        </w:rPr>
        <w:t>th</w:t>
      </w:r>
      <w:r>
        <w:t xml:space="preserve"> Grinch Feast</w:t>
      </w:r>
      <w:r w:rsidR="000F2F90">
        <w:t xml:space="preserve"> (Media Center)</w:t>
      </w:r>
    </w:p>
    <w:p w14:paraId="6EF7DD01" w14:textId="1374F4F2" w:rsidR="002B2CF3" w:rsidRPr="0080372F" w:rsidRDefault="002B2CF3" w:rsidP="7D09BA8C">
      <w:pPr>
        <w:pStyle w:val="NoSpacing"/>
      </w:pPr>
      <w:r>
        <w:t>Dec 16</w:t>
      </w:r>
      <w:r w:rsidRPr="002B2CF3">
        <w:rPr>
          <w:vertAlign w:val="superscript"/>
        </w:rPr>
        <w:t>th</w:t>
      </w:r>
      <w:r>
        <w:t xml:space="preserve"> Grinch Mints</w:t>
      </w:r>
    </w:p>
    <w:p w14:paraId="76471B80" w14:textId="77777777" w:rsidR="007C2707" w:rsidRPr="007C2707" w:rsidRDefault="007C2707" w:rsidP="7D09BA8C">
      <w:pPr>
        <w:pStyle w:val="NoSpacing"/>
      </w:pPr>
    </w:p>
    <w:p w14:paraId="1607D8D4" w14:textId="4615FAD5" w:rsidR="00370F7E" w:rsidRDefault="00370F7E" w:rsidP="7D09BA8C">
      <w:pPr>
        <w:pStyle w:val="NoSpacing"/>
        <w:rPr>
          <w:u w:val="single"/>
        </w:rPr>
      </w:pPr>
    </w:p>
    <w:p w14:paraId="3A46B0BE" w14:textId="74609666" w:rsidR="001478DB" w:rsidRDefault="001478DB" w:rsidP="7D09BA8C">
      <w:pPr>
        <w:pStyle w:val="NoSpacing"/>
        <w:rPr>
          <w:u w:val="single"/>
        </w:rPr>
      </w:pPr>
      <w:r>
        <w:rPr>
          <w:u w:val="single"/>
        </w:rPr>
        <w:t>Advisor Feedback</w:t>
      </w:r>
    </w:p>
    <w:p w14:paraId="3876CCBA" w14:textId="5C2455BE" w:rsidR="00F3017D" w:rsidRDefault="004B5AB6" w:rsidP="7D09BA8C">
      <w:pPr>
        <w:pStyle w:val="NoSpacing"/>
      </w:pPr>
      <w:r>
        <w:t>Seniors: should be applying to colleges, ACT testing</w:t>
      </w:r>
    </w:p>
    <w:p w14:paraId="78FA2EFD" w14:textId="42E7E146" w:rsidR="004B5AB6" w:rsidRDefault="004B5AB6" w:rsidP="7D09BA8C">
      <w:pPr>
        <w:pStyle w:val="NoSpacing"/>
      </w:pPr>
      <w:r>
        <w:t>Juniors: ACT testing</w:t>
      </w:r>
    </w:p>
    <w:p w14:paraId="54BA1026" w14:textId="3F1CFC35" w:rsidR="004B5AB6" w:rsidRDefault="004B5AB6" w:rsidP="7D09BA8C">
      <w:pPr>
        <w:pStyle w:val="NoSpacing"/>
      </w:pPr>
      <w:r>
        <w:t>Sophomores: Thinking about colleges, what path to take</w:t>
      </w:r>
    </w:p>
    <w:p w14:paraId="560463E8" w14:textId="02850F1A" w:rsidR="004B5AB6" w:rsidRDefault="004B5AB6" w:rsidP="7D09BA8C">
      <w:pPr>
        <w:pStyle w:val="NoSpacing"/>
      </w:pPr>
      <w:r>
        <w:t>Freshman: Hang in there!</w:t>
      </w:r>
    </w:p>
    <w:p w14:paraId="7407B5CD" w14:textId="66D65D5A" w:rsidR="00F3017D" w:rsidRDefault="00F3017D" w:rsidP="7D09BA8C">
      <w:pPr>
        <w:pStyle w:val="NoSpacing"/>
      </w:pPr>
    </w:p>
    <w:p w14:paraId="1FAB26E8" w14:textId="09F5C6C9" w:rsidR="00081836" w:rsidRDefault="004B5AB6" w:rsidP="32DBA1DA">
      <w:pPr>
        <w:pStyle w:val="NoSpacing"/>
      </w:pPr>
      <w:r>
        <w:t xml:space="preserve">Dual enrollment information (UWF and PSC) to be written out and detailed, hoping to get it posted for students and parents. </w:t>
      </w:r>
    </w:p>
    <w:p w14:paraId="08DC82AF" w14:textId="77777777" w:rsidR="00695657" w:rsidRPr="00081836" w:rsidRDefault="00695657" w:rsidP="32DBA1DA">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33D47D03" w14:textId="3F55B5CD" w:rsidR="00CB2275" w:rsidRDefault="00CB2275" w:rsidP="32DBA1DA">
      <w:pPr>
        <w:pStyle w:val="NoSpacing"/>
      </w:pPr>
    </w:p>
    <w:p w14:paraId="562C3EA1" w14:textId="0CE9DCDE" w:rsidR="00BD4E25" w:rsidRDefault="00BD4E25" w:rsidP="32DBA1DA">
      <w:pPr>
        <w:pStyle w:val="NoSpacing"/>
      </w:pPr>
      <w:r>
        <w:t>Nov 9</w:t>
      </w:r>
      <w:r w:rsidRPr="00BD4E25">
        <w:rPr>
          <w:vertAlign w:val="superscript"/>
        </w:rPr>
        <w:t>th</w:t>
      </w:r>
      <w:r>
        <w:t>-10</w:t>
      </w:r>
      <w:r w:rsidRPr="00BD4E25">
        <w:rPr>
          <w:vertAlign w:val="superscript"/>
        </w:rPr>
        <w:t>th</w:t>
      </w:r>
      <w:r>
        <w:t>: Veteran’s Day for military staff/spouses</w:t>
      </w:r>
    </w:p>
    <w:p w14:paraId="3B9BBB7A" w14:textId="2304D801" w:rsidR="002F1AE8" w:rsidRDefault="002F1AE8" w:rsidP="00875A7A">
      <w:pPr>
        <w:pStyle w:val="NoSpacing"/>
      </w:pPr>
      <w:r>
        <w:t>Nov</w:t>
      </w:r>
      <w:r w:rsidR="001D2A34">
        <w:t xml:space="preserve"> 15</w:t>
      </w:r>
      <w:r w:rsidR="00CD16F9" w:rsidRPr="00CD16F9">
        <w:rPr>
          <w:vertAlign w:val="superscript"/>
        </w:rPr>
        <w:t>th</w:t>
      </w:r>
      <w:r>
        <w:t>: Senior Luncheon</w:t>
      </w:r>
      <w:r w:rsidR="001D2A34">
        <w:t xml:space="preserve"> (cookies)</w:t>
      </w:r>
    </w:p>
    <w:p w14:paraId="0BDF67F2" w14:textId="2770E2C1" w:rsidR="005261F8" w:rsidRDefault="005261F8" w:rsidP="00875A7A">
      <w:pPr>
        <w:pStyle w:val="NoSpacing"/>
      </w:pPr>
      <w:r>
        <w:lastRenderedPageBreak/>
        <w:t>Nov 19</w:t>
      </w:r>
      <w:r w:rsidRPr="005261F8">
        <w:rPr>
          <w:vertAlign w:val="superscript"/>
        </w:rPr>
        <w:t>th</w:t>
      </w:r>
      <w:r>
        <w:t xml:space="preserve">: 9am-12 BSU food pantry delivery; First Baptist </w:t>
      </w:r>
      <w:r w:rsidR="007C2707">
        <w:t>–</w:t>
      </w:r>
      <w:r>
        <w:t xml:space="preserve"> Milton</w:t>
      </w:r>
    </w:p>
    <w:p w14:paraId="3E951262" w14:textId="5FFB6495" w:rsidR="007C2707" w:rsidRDefault="007C2707" w:rsidP="00875A7A">
      <w:pPr>
        <w:pStyle w:val="NoSpacing"/>
      </w:pPr>
      <w:r>
        <w:t>Nov 28</w:t>
      </w:r>
      <w:r w:rsidRPr="007C2707">
        <w:rPr>
          <w:vertAlign w:val="superscript"/>
        </w:rPr>
        <w:t>th</w:t>
      </w:r>
      <w:r>
        <w:t>: Decorating Days for 12 Days</w:t>
      </w:r>
    </w:p>
    <w:p w14:paraId="4A4E912E" w14:textId="53C23AE6" w:rsidR="007C2707" w:rsidRDefault="007C2707" w:rsidP="00875A7A">
      <w:pPr>
        <w:pStyle w:val="NoSpacing"/>
      </w:pPr>
      <w:r>
        <w:t>Nov 30</w:t>
      </w:r>
      <w:r w:rsidRPr="007C2707">
        <w:rPr>
          <w:vertAlign w:val="superscript"/>
        </w:rPr>
        <w:t>th</w:t>
      </w:r>
      <w:r>
        <w:t>: Assembling day (for 12 Days treats) at Lora’s house (evening time)</w:t>
      </w:r>
    </w:p>
    <w:p w14:paraId="71C5A845" w14:textId="28E3BBD1" w:rsidR="00871228" w:rsidRDefault="00871228" w:rsidP="00875A7A">
      <w:pPr>
        <w:pStyle w:val="NoSpacing"/>
      </w:pPr>
      <w:r>
        <w:t>Dec. 1</w:t>
      </w:r>
      <w:r w:rsidRPr="00CD16F9">
        <w:rPr>
          <w:vertAlign w:val="superscript"/>
        </w:rPr>
        <w:t>st</w:t>
      </w:r>
      <w:r>
        <w:t xml:space="preserve"> – Dec. 16</w:t>
      </w:r>
      <w:r w:rsidRPr="001D2A34">
        <w:rPr>
          <w:vertAlign w:val="superscript"/>
        </w:rPr>
        <w:t>th</w:t>
      </w:r>
      <w:r>
        <w:t>: 12 Days (Grinchmas)</w:t>
      </w:r>
    </w:p>
    <w:p w14:paraId="43A916DE" w14:textId="0AD58F46" w:rsidR="005261F8" w:rsidRDefault="005261F8" w:rsidP="00875A7A">
      <w:pPr>
        <w:pStyle w:val="NoSpacing"/>
      </w:pPr>
      <w:r>
        <w:t>Dec 6</w:t>
      </w:r>
      <w:r w:rsidRPr="005261F8">
        <w:rPr>
          <w:vertAlign w:val="superscript"/>
        </w:rPr>
        <w:t>th</w:t>
      </w:r>
      <w:r>
        <w:t>: WPHS Talent Show (open to all students)</w:t>
      </w:r>
      <w:r w:rsidR="005968BD">
        <w:t xml:space="preserve"> Drama Room</w:t>
      </w:r>
    </w:p>
    <w:p w14:paraId="3AFB9440" w14:textId="56A0CC2C" w:rsidR="001D2A34" w:rsidRDefault="001D2A34" w:rsidP="00875A7A">
      <w:pPr>
        <w:pStyle w:val="NoSpacing"/>
      </w:pPr>
      <w:r>
        <w:t>Dec. 9</w:t>
      </w:r>
      <w:r w:rsidRPr="001D2A34">
        <w:rPr>
          <w:vertAlign w:val="superscript"/>
        </w:rPr>
        <w:t>th</w:t>
      </w:r>
      <w:r>
        <w:t>: Reading Café</w:t>
      </w:r>
      <w:r w:rsidR="00CD16F9">
        <w:t xml:space="preserve"> (Grinchmas) </w:t>
      </w:r>
    </w:p>
    <w:p w14:paraId="259F00D8" w14:textId="4E00F08E" w:rsidR="00F3017D" w:rsidRDefault="00E63320" w:rsidP="00875A7A">
      <w:pPr>
        <w:pStyle w:val="NoSpacing"/>
      </w:pPr>
      <w:r>
        <w:t>Dec. 15</w:t>
      </w:r>
      <w:r w:rsidRPr="00E63320">
        <w:rPr>
          <w:vertAlign w:val="superscript"/>
        </w:rPr>
        <w:t>th</w:t>
      </w:r>
      <w:r>
        <w:t>: Twelve Days staff lunch</w:t>
      </w:r>
    </w:p>
    <w:p w14:paraId="198B2FF7" w14:textId="7DFC7F7F" w:rsidR="00F3017D" w:rsidRDefault="00F3017D" w:rsidP="00875A7A">
      <w:pPr>
        <w:pStyle w:val="NoSpacing"/>
      </w:pPr>
      <w:r>
        <w:t>No PTSO meeting in December</w:t>
      </w:r>
    </w:p>
    <w:p w14:paraId="5AB415FC" w14:textId="620513C0" w:rsidR="005261F8" w:rsidRDefault="005261F8" w:rsidP="00875A7A">
      <w:pPr>
        <w:pStyle w:val="NoSpacing"/>
      </w:pPr>
      <w:r>
        <w:t>Jan 10</w:t>
      </w:r>
      <w:r w:rsidRPr="005261F8">
        <w:rPr>
          <w:vertAlign w:val="superscript"/>
        </w:rPr>
        <w:t>th</w:t>
      </w:r>
      <w:r>
        <w:t>: 8am PTSO meeting</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20941E00" w:rsidR="00875A7A" w:rsidRPr="00385357" w:rsidRDefault="00875A7A" w:rsidP="00385357">
      <w:pPr>
        <w:pStyle w:val="NoSpacing"/>
      </w:pPr>
      <w:r w:rsidRPr="00385357">
        <w:t>The meeting was adjourned at</w:t>
      </w:r>
      <w:r w:rsidR="0052022A">
        <w:t xml:space="preserve"> </w:t>
      </w:r>
      <w:r w:rsidR="001D2A34">
        <w:t>8:41</w:t>
      </w:r>
      <w:r w:rsidR="00E6435E">
        <w:t xml:space="preserve"> </w:t>
      </w:r>
      <w:r w:rsidR="003D21F9">
        <w:t>a</w:t>
      </w:r>
      <w:r w:rsidR="00B21185">
        <w:t>m</w:t>
      </w:r>
      <w:r w:rsidRPr="00385357">
        <w:t xml:space="preserve">. The following members were in attendance: </w:t>
      </w:r>
      <w:r w:rsidR="00E6435E" w:rsidRPr="00385357">
        <w:rPr>
          <w:shd w:val="clear" w:color="auto" w:fill="FFFFFF"/>
        </w:rPr>
        <w:t>Roberta Panepinto</w:t>
      </w:r>
      <w:r w:rsidR="00E6435E">
        <w:rPr>
          <w:shd w:val="clear" w:color="auto" w:fill="FFFFFF"/>
        </w:rPr>
        <w:t xml:space="preserve">, Tina Melder, </w:t>
      </w:r>
      <w:r w:rsidR="00807686">
        <w:rPr>
          <w:shd w:val="clear" w:color="auto" w:fill="FFFFFF"/>
        </w:rPr>
        <w:t>Ken Parnell</w:t>
      </w:r>
      <w:r w:rsidR="00E6435E">
        <w:rPr>
          <w:shd w:val="clear" w:color="auto" w:fill="FFFFFF"/>
        </w:rPr>
        <w:t xml:space="preserve">, Jennifer Smith, </w:t>
      </w:r>
      <w:r w:rsidR="007D7948">
        <w:rPr>
          <w:shd w:val="clear" w:color="auto" w:fill="FFFFFF"/>
        </w:rPr>
        <w:t xml:space="preserve">Lora Steele, Sarah Baltimore, Sarah Rhoades, </w:t>
      </w:r>
      <w:r w:rsidR="00E63320">
        <w:rPr>
          <w:shd w:val="clear" w:color="auto" w:fill="FFFFFF"/>
        </w:rPr>
        <w:t xml:space="preserve">Claudia Cassevah,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7EFF" w14:textId="77777777" w:rsidR="00C9616D" w:rsidRDefault="00C9616D" w:rsidP="00D35EF0">
      <w:pPr>
        <w:spacing w:after="0" w:line="240" w:lineRule="auto"/>
      </w:pPr>
      <w:r>
        <w:separator/>
      </w:r>
    </w:p>
  </w:endnote>
  <w:endnote w:type="continuationSeparator" w:id="0">
    <w:p w14:paraId="17FB3336" w14:textId="77777777" w:rsidR="00C9616D" w:rsidRDefault="00C9616D"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BAC0" w14:textId="77777777" w:rsidR="00C9616D" w:rsidRDefault="00C9616D" w:rsidP="00D35EF0">
      <w:pPr>
        <w:spacing w:after="0" w:line="240" w:lineRule="auto"/>
      </w:pPr>
      <w:r>
        <w:separator/>
      </w:r>
    </w:p>
  </w:footnote>
  <w:footnote w:type="continuationSeparator" w:id="0">
    <w:p w14:paraId="45261D54" w14:textId="77777777" w:rsidR="00C9616D" w:rsidRDefault="00C9616D"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002111AC" w:rsidR="00A03544" w:rsidRDefault="007A5038" w:rsidP="007A5038">
    <w:pPr>
      <w:pStyle w:val="Header"/>
      <w:jc w:val="right"/>
    </w:pPr>
    <w:r>
      <w:t>11.8</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FA5"/>
    <w:rsid w:val="000222C3"/>
    <w:rsid w:val="0002531E"/>
    <w:rsid w:val="000273C9"/>
    <w:rsid w:val="0003010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90BE0"/>
    <w:rsid w:val="000A19EF"/>
    <w:rsid w:val="000A54FC"/>
    <w:rsid w:val="000B38D3"/>
    <w:rsid w:val="000C29C4"/>
    <w:rsid w:val="000C5F35"/>
    <w:rsid w:val="000D0691"/>
    <w:rsid w:val="000D363C"/>
    <w:rsid w:val="000D4828"/>
    <w:rsid w:val="000D4B11"/>
    <w:rsid w:val="000D61A7"/>
    <w:rsid w:val="000E1213"/>
    <w:rsid w:val="000E5ED2"/>
    <w:rsid w:val="000F158C"/>
    <w:rsid w:val="000F2F90"/>
    <w:rsid w:val="000F31B6"/>
    <w:rsid w:val="000F591D"/>
    <w:rsid w:val="000F7CCE"/>
    <w:rsid w:val="00105C90"/>
    <w:rsid w:val="00105E2F"/>
    <w:rsid w:val="00107381"/>
    <w:rsid w:val="00115B69"/>
    <w:rsid w:val="00117491"/>
    <w:rsid w:val="0011E0B2"/>
    <w:rsid w:val="00121FA4"/>
    <w:rsid w:val="00122378"/>
    <w:rsid w:val="00125672"/>
    <w:rsid w:val="001329CA"/>
    <w:rsid w:val="00133728"/>
    <w:rsid w:val="00140555"/>
    <w:rsid w:val="001452E3"/>
    <w:rsid w:val="001478DB"/>
    <w:rsid w:val="001557B7"/>
    <w:rsid w:val="00155DF3"/>
    <w:rsid w:val="00165BEC"/>
    <w:rsid w:val="001661E9"/>
    <w:rsid w:val="00167D92"/>
    <w:rsid w:val="00173CFA"/>
    <w:rsid w:val="00173F9A"/>
    <w:rsid w:val="0017654F"/>
    <w:rsid w:val="00177FD5"/>
    <w:rsid w:val="00182A3E"/>
    <w:rsid w:val="00187C5D"/>
    <w:rsid w:val="00192892"/>
    <w:rsid w:val="00192C7C"/>
    <w:rsid w:val="001A5C3A"/>
    <w:rsid w:val="001B1304"/>
    <w:rsid w:val="001B13EB"/>
    <w:rsid w:val="001B3664"/>
    <w:rsid w:val="001C0812"/>
    <w:rsid w:val="001C146E"/>
    <w:rsid w:val="001D2A34"/>
    <w:rsid w:val="001D2C7E"/>
    <w:rsid w:val="001D3A18"/>
    <w:rsid w:val="001D7782"/>
    <w:rsid w:val="001F188B"/>
    <w:rsid w:val="001F3467"/>
    <w:rsid w:val="001F3FBA"/>
    <w:rsid w:val="001F4E57"/>
    <w:rsid w:val="001F74C9"/>
    <w:rsid w:val="001F7E34"/>
    <w:rsid w:val="00200F22"/>
    <w:rsid w:val="00205F39"/>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2CF3"/>
    <w:rsid w:val="002B39DC"/>
    <w:rsid w:val="002C16AE"/>
    <w:rsid w:val="002C2B1E"/>
    <w:rsid w:val="002C4FA5"/>
    <w:rsid w:val="002C665F"/>
    <w:rsid w:val="002D1A72"/>
    <w:rsid w:val="002D60DD"/>
    <w:rsid w:val="002E1D3A"/>
    <w:rsid w:val="002E4F90"/>
    <w:rsid w:val="002E7AD9"/>
    <w:rsid w:val="002F0835"/>
    <w:rsid w:val="002F1AE8"/>
    <w:rsid w:val="002F21CD"/>
    <w:rsid w:val="002F390E"/>
    <w:rsid w:val="002F46E8"/>
    <w:rsid w:val="002F7A72"/>
    <w:rsid w:val="0030458B"/>
    <w:rsid w:val="00312BE6"/>
    <w:rsid w:val="003164D7"/>
    <w:rsid w:val="00322C8D"/>
    <w:rsid w:val="0032324B"/>
    <w:rsid w:val="003307B4"/>
    <w:rsid w:val="00335169"/>
    <w:rsid w:val="00345632"/>
    <w:rsid w:val="0035049E"/>
    <w:rsid w:val="00351D23"/>
    <w:rsid w:val="0035516E"/>
    <w:rsid w:val="00357361"/>
    <w:rsid w:val="00361D3E"/>
    <w:rsid w:val="00370F7E"/>
    <w:rsid w:val="0037103C"/>
    <w:rsid w:val="00373DB8"/>
    <w:rsid w:val="003811FF"/>
    <w:rsid w:val="0038451F"/>
    <w:rsid w:val="00384EB1"/>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63716"/>
    <w:rsid w:val="00465A22"/>
    <w:rsid w:val="00466876"/>
    <w:rsid w:val="00471344"/>
    <w:rsid w:val="00477803"/>
    <w:rsid w:val="004829FF"/>
    <w:rsid w:val="00485561"/>
    <w:rsid w:val="00487191"/>
    <w:rsid w:val="00492A65"/>
    <w:rsid w:val="00493847"/>
    <w:rsid w:val="0049612A"/>
    <w:rsid w:val="0049781F"/>
    <w:rsid w:val="004A2A6D"/>
    <w:rsid w:val="004A395A"/>
    <w:rsid w:val="004B0774"/>
    <w:rsid w:val="004B2E9D"/>
    <w:rsid w:val="004B5AB6"/>
    <w:rsid w:val="004C4BA1"/>
    <w:rsid w:val="004D2074"/>
    <w:rsid w:val="004E3B70"/>
    <w:rsid w:val="004F140B"/>
    <w:rsid w:val="004F3E88"/>
    <w:rsid w:val="004F45E3"/>
    <w:rsid w:val="004F460B"/>
    <w:rsid w:val="004F629D"/>
    <w:rsid w:val="00500D3B"/>
    <w:rsid w:val="00503DD5"/>
    <w:rsid w:val="00504D46"/>
    <w:rsid w:val="005052A5"/>
    <w:rsid w:val="0052022A"/>
    <w:rsid w:val="005224A5"/>
    <w:rsid w:val="00524D7C"/>
    <w:rsid w:val="005261F8"/>
    <w:rsid w:val="00534402"/>
    <w:rsid w:val="005427C4"/>
    <w:rsid w:val="005436BF"/>
    <w:rsid w:val="005437B9"/>
    <w:rsid w:val="00547151"/>
    <w:rsid w:val="00547541"/>
    <w:rsid w:val="005518FD"/>
    <w:rsid w:val="00562E38"/>
    <w:rsid w:val="0056353C"/>
    <w:rsid w:val="0057032B"/>
    <w:rsid w:val="0057513C"/>
    <w:rsid w:val="00575A7E"/>
    <w:rsid w:val="00585025"/>
    <w:rsid w:val="00592853"/>
    <w:rsid w:val="0059342F"/>
    <w:rsid w:val="00593C1E"/>
    <w:rsid w:val="00594E89"/>
    <w:rsid w:val="005968BD"/>
    <w:rsid w:val="005A5D0D"/>
    <w:rsid w:val="005A6885"/>
    <w:rsid w:val="005A7120"/>
    <w:rsid w:val="005B0699"/>
    <w:rsid w:val="005B23EE"/>
    <w:rsid w:val="005C1DFD"/>
    <w:rsid w:val="005C1F25"/>
    <w:rsid w:val="005C6839"/>
    <w:rsid w:val="005D140C"/>
    <w:rsid w:val="005D32C0"/>
    <w:rsid w:val="005D45BE"/>
    <w:rsid w:val="005E12D2"/>
    <w:rsid w:val="005F3B11"/>
    <w:rsid w:val="005F538F"/>
    <w:rsid w:val="005F7858"/>
    <w:rsid w:val="0061339F"/>
    <w:rsid w:val="00613AD6"/>
    <w:rsid w:val="00613BB9"/>
    <w:rsid w:val="00614F07"/>
    <w:rsid w:val="00620BD4"/>
    <w:rsid w:val="006231F9"/>
    <w:rsid w:val="006234F5"/>
    <w:rsid w:val="00625977"/>
    <w:rsid w:val="0063272F"/>
    <w:rsid w:val="00633567"/>
    <w:rsid w:val="0063578F"/>
    <w:rsid w:val="0064148B"/>
    <w:rsid w:val="00643664"/>
    <w:rsid w:val="00646A86"/>
    <w:rsid w:val="00647B14"/>
    <w:rsid w:val="006510A9"/>
    <w:rsid w:val="006523EA"/>
    <w:rsid w:val="00661BBC"/>
    <w:rsid w:val="00667120"/>
    <w:rsid w:val="00676DF4"/>
    <w:rsid w:val="006838AE"/>
    <w:rsid w:val="00683CF3"/>
    <w:rsid w:val="00694E0B"/>
    <w:rsid w:val="00695111"/>
    <w:rsid w:val="00695657"/>
    <w:rsid w:val="006956AC"/>
    <w:rsid w:val="006A1931"/>
    <w:rsid w:val="006A5D57"/>
    <w:rsid w:val="006B202E"/>
    <w:rsid w:val="006B51D1"/>
    <w:rsid w:val="006C2683"/>
    <w:rsid w:val="006C2F94"/>
    <w:rsid w:val="006C7150"/>
    <w:rsid w:val="006D66D1"/>
    <w:rsid w:val="006D78D6"/>
    <w:rsid w:val="006E6BD8"/>
    <w:rsid w:val="006F1AE6"/>
    <w:rsid w:val="006F36CC"/>
    <w:rsid w:val="006F3983"/>
    <w:rsid w:val="006F45D3"/>
    <w:rsid w:val="007024F0"/>
    <w:rsid w:val="00703B43"/>
    <w:rsid w:val="00703F44"/>
    <w:rsid w:val="00707853"/>
    <w:rsid w:val="00711CB2"/>
    <w:rsid w:val="00713B8B"/>
    <w:rsid w:val="007170CC"/>
    <w:rsid w:val="00730AFB"/>
    <w:rsid w:val="00733811"/>
    <w:rsid w:val="00736B89"/>
    <w:rsid w:val="00737251"/>
    <w:rsid w:val="0074136B"/>
    <w:rsid w:val="00751058"/>
    <w:rsid w:val="00751383"/>
    <w:rsid w:val="00765050"/>
    <w:rsid w:val="00765CC5"/>
    <w:rsid w:val="00765DB2"/>
    <w:rsid w:val="00767AB4"/>
    <w:rsid w:val="00767B80"/>
    <w:rsid w:val="00774247"/>
    <w:rsid w:val="007777D4"/>
    <w:rsid w:val="00782CF1"/>
    <w:rsid w:val="00785DA7"/>
    <w:rsid w:val="0079185A"/>
    <w:rsid w:val="00797759"/>
    <w:rsid w:val="007A00EE"/>
    <w:rsid w:val="007A4C83"/>
    <w:rsid w:val="007A4FD3"/>
    <w:rsid w:val="007A5038"/>
    <w:rsid w:val="007B0148"/>
    <w:rsid w:val="007B03C9"/>
    <w:rsid w:val="007C1AD5"/>
    <w:rsid w:val="007C2707"/>
    <w:rsid w:val="007C6012"/>
    <w:rsid w:val="007C65D8"/>
    <w:rsid w:val="007D1533"/>
    <w:rsid w:val="007D1A81"/>
    <w:rsid w:val="007D64D6"/>
    <w:rsid w:val="007D7948"/>
    <w:rsid w:val="007E02B0"/>
    <w:rsid w:val="007F2710"/>
    <w:rsid w:val="007F377C"/>
    <w:rsid w:val="007F3E46"/>
    <w:rsid w:val="007F4D3E"/>
    <w:rsid w:val="007F5F58"/>
    <w:rsid w:val="00801D43"/>
    <w:rsid w:val="008022C0"/>
    <w:rsid w:val="008026B2"/>
    <w:rsid w:val="00802A07"/>
    <w:rsid w:val="00803320"/>
    <w:rsid w:val="0080372F"/>
    <w:rsid w:val="00807686"/>
    <w:rsid w:val="008203A8"/>
    <w:rsid w:val="008221E3"/>
    <w:rsid w:val="00822D89"/>
    <w:rsid w:val="00822F51"/>
    <w:rsid w:val="00825321"/>
    <w:rsid w:val="00825386"/>
    <w:rsid w:val="008254A3"/>
    <w:rsid w:val="00830ABC"/>
    <w:rsid w:val="0083168D"/>
    <w:rsid w:val="008359EA"/>
    <w:rsid w:val="00844D37"/>
    <w:rsid w:val="00846713"/>
    <w:rsid w:val="00851C12"/>
    <w:rsid w:val="00852D08"/>
    <w:rsid w:val="00857976"/>
    <w:rsid w:val="00863051"/>
    <w:rsid w:val="00864B25"/>
    <w:rsid w:val="00871228"/>
    <w:rsid w:val="008757E4"/>
    <w:rsid w:val="00875A67"/>
    <w:rsid w:val="00875A7A"/>
    <w:rsid w:val="008A0C12"/>
    <w:rsid w:val="008A1E7D"/>
    <w:rsid w:val="008A1FD0"/>
    <w:rsid w:val="008A3286"/>
    <w:rsid w:val="008A5584"/>
    <w:rsid w:val="008A7F32"/>
    <w:rsid w:val="008B29CD"/>
    <w:rsid w:val="008B4049"/>
    <w:rsid w:val="008B44B7"/>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4E6C"/>
    <w:rsid w:val="009B7F98"/>
    <w:rsid w:val="009C35D4"/>
    <w:rsid w:val="009C5E16"/>
    <w:rsid w:val="009C7175"/>
    <w:rsid w:val="009E2555"/>
    <w:rsid w:val="009E414A"/>
    <w:rsid w:val="009F0BFA"/>
    <w:rsid w:val="00A03544"/>
    <w:rsid w:val="00A06DBA"/>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7288"/>
    <w:rsid w:val="00A60A6F"/>
    <w:rsid w:val="00A63838"/>
    <w:rsid w:val="00A71FB8"/>
    <w:rsid w:val="00A7545F"/>
    <w:rsid w:val="00A871DC"/>
    <w:rsid w:val="00A905DA"/>
    <w:rsid w:val="00AA2361"/>
    <w:rsid w:val="00AA411B"/>
    <w:rsid w:val="00AA7EBC"/>
    <w:rsid w:val="00AB461A"/>
    <w:rsid w:val="00AB5053"/>
    <w:rsid w:val="00AC032C"/>
    <w:rsid w:val="00AC1F21"/>
    <w:rsid w:val="00AC3B29"/>
    <w:rsid w:val="00AD11DA"/>
    <w:rsid w:val="00AE0286"/>
    <w:rsid w:val="00AE314E"/>
    <w:rsid w:val="00AE551F"/>
    <w:rsid w:val="00AE6C2B"/>
    <w:rsid w:val="00B0573F"/>
    <w:rsid w:val="00B07DF2"/>
    <w:rsid w:val="00B11D74"/>
    <w:rsid w:val="00B17CA7"/>
    <w:rsid w:val="00B21185"/>
    <w:rsid w:val="00B22CD9"/>
    <w:rsid w:val="00B302F0"/>
    <w:rsid w:val="00B35429"/>
    <w:rsid w:val="00B41E24"/>
    <w:rsid w:val="00B47844"/>
    <w:rsid w:val="00B510F1"/>
    <w:rsid w:val="00B612CC"/>
    <w:rsid w:val="00B715CF"/>
    <w:rsid w:val="00B7192E"/>
    <w:rsid w:val="00B73227"/>
    <w:rsid w:val="00B74B84"/>
    <w:rsid w:val="00B80B2A"/>
    <w:rsid w:val="00B82ED2"/>
    <w:rsid w:val="00B83FC8"/>
    <w:rsid w:val="00B85D76"/>
    <w:rsid w:val="00B90C1F"/>
    <w:rsid w:val="00B94140"/>
    <w:rsid w:val="00B9433B"/>
    <w:rsid w:val="00BA1CD4"/>
    <w:rsid w:val="00BA7250"/>
    <w:rsid w:val="00BA7D8A"/>
    <w:rsid w:val="00BB1330"/>
    <w:rsid w:val="00BB2663"/>
    <w:rsid w:val="00BB5255"/>
    <w:rsid w:val="00BB5922"/>
    <w:rsid w:val="00BC367B"/>
    <w:rsid w:val="00BC5BE4"/>
    <w:rsid w:val="00BC5C98"/>
    <w:rsid w:val="00BD0B6F"/>
    <w:rsid w:val="00BD4E25"/>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9616D"/>
    <w:rsid w:val="00CA02C6"/>
    <w:rsid w:val="00CA1EE7"/>
    <w:rsid w:val="00CA7CFB"/>
    <w:rsid w:val="00CB06C8"/>
    <w:rsid w:val="00CB2275"/>
    <w:rsid w:val="00CB7766"/>
    <w:rsid w:val="00CC20DA"/>
    <w:rsid w:val="00CC3BC3"/>
    <w:rsid w:val="00CC72CA"/>
    <w:rsid w:val="00CD16F9"/>
    <w:rsid w:val="00CD4FC1"/>
    <w:rsid w:val="00CE3113"/>
    <w:rsid w:val="00CE4D61"/>
    <w:rsid w:val="00CE62AE"/>
    <w:rsid w:val="00CF2D04"/>
    <w:rsid w:val="00CF4A74"/>
    <w:rsid w:val="00D10422"/>
    <w:rsid w:val="00D2040A"/>
    <w:rsid w:val="00D32B03"/>
    <w:rsid w:val="00D35EF0"/>
    <w:rsid w:val="00D36955"/>
    <w:rsid w:val="00D40BA2"/>
    <w:rsid w:val="00D44C26"/>
    <w:rsid w:val="00D45694"/>
    <w:rsid w:val="00D516A5"/>
    <w:rsid w:val="00D51B9A"/>
    <w:rsid w:val="00D53823"/>
    <w:rsid w:val="00D577D8"/>
    <w:rsid w:val="00D624BE"/>
    <w:rsid w:val="00D62D28"/>
    <w:rsid w:val="00D6495A"/>
    <w:rsid w:val="00D65541"/>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2894"/>
    <w:rsid w:val="00DE2ECA"/>
    <w:rsid w:val="00DF0F0B"/>
    <w:rsid w:val="00DF170B"/>
    <w:rsid w:val="00DF3919"/>
    <w:rsid w:val="00E011F0"/>
    <w:rsid w:val="00E015FC"/>
    <w:rsid w:val="00E06B0F"/>
    <w:rsid w:val="00E072CE"/>
    <w:rsid w:val="00E1060F"/>
    <w:rsid w:val="00E176EB"/>
    <w:rsid w:val="00E25101"/>
    <w:rsid w:val="00E35893"/>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23BCB"/>
    <w:rsid w:val="00F3017D"/>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3B1"/>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CFAA-3653-3C4D-8D5B-2AE7ACE6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2022-11-22T14:59:00Z</cp:lastPrinted>
  <dcterms:created xsi:type="dcterms:W3CDTF">2022-11-22T14:59:00Z</dcterms:created>
  <dcterms:modified xsi:type="dcterms:W3CDTF">2022-11-22T14:59:00Z</dcterms:modified>
</cp:coreProperties>
</file>